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3F40A2" w14:textId="5AAEE9B9" w:rsidR="009A548F" w:rsidRDefault="00A831D9" w:rsidP="009A548F">
      <w:pPr>
        <w:jc w:val="center"/>
        <w:rPr>
          <w:rFonts w:ascii="Helvetica" w:hAnsi="Helvetica" w:cs="Helvetica"/>
          <w:b/>
          <w:bCs/>
          <w:color w:val="202020"/>
          <w:sz w:val="28"/>
          <w:szCs w:val="28"/>
          <w:shd w:val="clear" w:color="auto" w:fill="FFFFFF"/>
        </w:rPr>
      </w:pPr>
      <w:r w:rsidRPr="00FA43FE">
        <w:rPr>
          <w:rFonts w:ascii="Helvetica" w:hAnsi="Helvetica" w:cs="Helvetica"/>
          <w:b/>
          <w:bCs/>
          <w:color w:val="202020"/>
          <w:sz w:val="28"/>
          <w:szCs w:val="28"/>
          <w:shd w:val="clear" w:color="auto" w:fill="FFFFFF"/>
        </w:rPr>
        <w:t xml:space="preserve">FRIENDS OF BIRDCAGE WALK Committee Meeting </w:t>
      </w:r>
      <w:r w:rsidR="00966823" w:rsidRPr="00FA43FE">
        <w:rPr>
          <w:rFonts w:ascii="Helvetica" w:hAnsi="Helvetica" w:cs="Helvetica"/>
          <w:b/>
          <w:bCs/>
          <w:color w:val="202020"/>
          <w:sz w:val="28"/>
          <w:szCs w:val="28"/>
          <w:shd w:val="clear" w:color="auto" w:fill="FFFFFF"/>
        </w:rPr>
        <w:t xml:space="preserve">Minutes </w:t>
      </w:r>
      <w:r w:rsidR="006263E1">
        <w:rPr>
          <w:rFonts w:ascii="Helvetica" w:hAnsi="Helvetica" w:cs="Helvetica"/>
          <w:b/>
          <w:bCs/>
          <w:color w:val="202020"/>
          <w:sz w:val="28"/>
          <w:szCs w:val="28"/>
          <w:shd w:val="clear" w:color="auto" w:fill="FFFFFF"/>
        </w:rPr>
        <w:t>Wednes</w:t>
      </w:r>
      <w:r w:rsidR="00966823" w:rsidRPr="00FA43FE">
        <w:rPr>
          <w:rFonts w:ascii="Helvetica" w:hAnsi="Helvetica" w:cs="Helvetica"/>
          <w:b/>
          <w:bCs/>
          <w:color w:val="202020"/>
          <w:sz w:val="28"/>
          <w:szCs w:val="28"/>
          <w:shd w:val="clear" w:color="auto" w:fill="FFFFFF"/>
        </w:rPr>
        <w:t>day</w:t>
      </w:r>
      <w:r w:rsidR="00AC4CCE">
        <w:rPr>
          <w:rFonts w:ascii="Helvetica" w:hAnsi="Helvetica" w:cs="Helvetica"/>
          <w:b/>
          <w:bCs/>
          <w:color w:val="202020"/>
          <w:sz w:val="28"/>
          <w:szCs w:val="28"/>
          <w:shd w:val="clear" w:color="auto" w:fill="FFFFFF"/>
        </w:rPr>
        <w:t xml:space="preserve"> </w:t>
      </w:r>
      <w:r w:rsidR="00942661">
        <w:rPr>
          <w:rFonts w:ascii="Helvetica" w:hAnsi="Helvetica" w:cs="Helvetica"/>
          <w:b/>
          <w:bCs/>
          <w:color w:val="202020"/>
          <w:sz w:val="28"/>
          <w:szCs w:val="28"/>
          <w:shd w:val="clear" w:color="auto" w:fill="FFFFFF"/>
        </w:rPr>
        <w:t>28</w:t>
      </w:r>
      <w:r w:rsidR="00CB320F" w:rsidRPr="00CB320F">
        <w:rPr>
          <w:rFonts w:ascii="Helvetica" w:hAnsi="Helvetica" w:cs="Helvetica"/>
          <w:b/>
          <w:bCs/>
          <w:color w:val="202020"/>
          <w:sz w:val="28"/>
          <w:szCs w:val="28"/>
          <w:shd w:val="clear" w:color="auto" w:fill="FFFFFF"/>
          <w:vertAlign w:val="superscript"/>
        </w:rPr>
        <w:t>th</w:t>
      </w:r>
      <w:r w:rsidR="00942661">
        <w:rPr>
          <w:rFonts w:ascii="Helvetica" w:hAnsi="Helvetica" w:cs="Helvetica"/>
          <w:b/>
          <w:bCs/>
          <w:color w:val="202020"/>
          <w:sz w:val="28"/>
          <w:szCs w:val="28"/>
          <w:shd w:val="clear" w:color="auto" w:fill="FFFFFF"/>
        </w:rPr>
        <w:t xml:space="preserve"> June</w:t>
      </w:r>
      <w:r w:rsidR="00CB320F">
        <w:rPr>
          <w:rFonts w:ascii="Helvetica" w:hAnsi="Helvetica" w:cs="Helvetica"/>
          <w:b/>
          <w:bCs/>
          <w:color w:val="202020"/>
          <w:sz w:val="28"/>
          <w:szCs w:val="28"/>
          <w:shd w:val="clear" w:color="auto" w:fill="FFFFFF"/>
        </w:rPr>
        <w:t xml:space="preserve"> 2023</w:t>
      </w:r>
      <w:r w:rsidR="00AC4CCE">
        <w:rPr>
          <w:rFonts w:ascii="Helvetica" w:hAnsi="Helvetica" w:cs="Helvetica"/>
          <w:b/>
          <w:bCs/>
          <w:color w:val="202020"/>
          <w:sz w:val="28"/>
          <w:szCs w:val="28"/>
          <w:shd w:val="clear" w:color="auto" w:fill="FFFFFF"/>
        </w:rPr>
        <w:t xml:space="preserve"> </w:t>
      </w:r>
    </w:p>
    <w:p w14:paraId="341D4E92" w14:textId="0FEE39FC" w:rsidR="00A831D9" w:rsidRPr="00FA43FE" w:rsidRDefault="00A625E0" w:rsidP="00A831D9">
      <w:pPr>
        <w:rPr>
          <w:b/>
          <w:sz w:val="28"/>
          <w:szCs w:val="28"/>
        </w:rPr>
      </w:pPr>
      <w:r>
        <w:rPr>
          <w:b/>
          <w:sz w:val="28"/>
          <w:szCs w:val="28"/>
        </w:rPr>
        <w:t>Present:</w:t>
      </w:r>
      <w:r w:rsidR="00CB320F">
        <w:rPr>
          <w:b/>
          <w:sz w:val="28"/>
          <w:szCs w:val="28"/>
        </w:rPr>
        <w:t xml:space="preserve"> Caroline, Kath, Bob</w:t>
      </w:r>
      <w:r>
        <w:rPr>
          <w:b/>
          <w:sz w:val="28"/>
          <w:szCs w:val="28"/>
        </w:rPr>
        <w:t xml:space="preserve">, </w:t>
      </w:r>
      <w:r w:rsidR="006263E1">
        <w:rPr>
          <w:b/>
          <w:sz w:val="28"/>
          <w:szCs w:val="28"/>
        </w:rPr>
        <w:t xml:space="preserve">Trevor, James, </w:t>
      </w:r>
      <w:r w:rsidR="00942661">
        <w:rPr>
          <w:b/>
          <w:sz w:val="28"/>
          <w:szCs w:val="28"/>
        </w:rPr>
        <w:t xml:space="preserve">Norman, </w:t>
      </w:r>
      <w:r w:rsidR="006263E1">
        <w:rPr>
          <w:b/>
          <w:sz w:val="28"/>
          <w:szCs w:val="28"/>
        </w:rPr>
        <w:t xml:space="preserve">Ros </w:t>
      </w:r>
    </w:p>
    <w:p w14:paraId="3BF66FD6" w14:textId="77C449F3" w:rsidR="00AC4CCE" w:rsidRPr="00033765" w:rsidRDefault="00AC4CCE" w:rsidP="00966823">
      <w:pPr>
        <w:rPr>
          <w:rFonts w:cstheme="minorHAnsi"/>
          <w:b/>
          <w:bCs/>
          <w:iCs/>
          <w:sz w:val="24"/>
          <w:szCs w:val="24"/>
        </w:rPr>
      </w:pPr>
      <w:r w:rsidRPr="00033765">
        <w:rPr>
          <w:rFonts w:cstheme="minorHAnsi"/>
          <w:b/>
          <w:bCs/>
          <w:iCs/>
          <w:sz w:val="24"/>
          <w:szCs w:val="24"/>
        </w:rPr>
        <w:t>Apologies</w:t>
      </w:r>
      <w:r w:rsidR="00033765">
        <w:rPr>
          <w:rFonts w:cstheme="minorHAnsi"/>
          <w:b/>
          <w:bCs/>
          <w:iCs/>
          <w:sz w:val="24"/>
          <w:szCs w:val="24"/>
        </w:rPr>
        <w:t>: Paula, Lesley</w:t>
      </w:r>
      <w:r w:rsidR="00CB320F">
        <w:rPr>
          <w:rFonts w:cstheme="minorHAnsi"/>
          <w:b/>
          <w:bCs/>
          <w:iCs/>
          <w:sz w:val="24"/>
          <w:szCs w:val="24"/>
        </w:rPr>
        <w:t xml:space="preserve"> </w:t>
      </w:r>
    </w:p>
    <w:p w14:paraId="77E3348B" w14:textId="12085CB1" w:rsidR="00FA43FE" w:rsidRDefault="00FA43FE" w:rsidP="00966823">
      <w:pPr>
        <w:rPr>
          <w:rFonts w:cstheme="minorHAnsi"/>
          <w:b/>
          <w:bCs/>
          <w:iCs/>
          <w:sz w:val="24"/>
          <w:szCs w:val="24"/>
        </w:rPr>
      </w:pPr>
      <w:r w:rsidRPr="00452765">
        <w:rPr>
          <w:rFonts w:cstheme="minorHAnsi"/>
          <w:b/>
          <w:bCs/>
          <w:iCs/>
          <w:sz w:val="24"/>
          <w:szCs w:val="24"/>
        </w:rPr>
        <w:t>Act</w:t>
      </w:r>
      <w:r w:rsidR="00942661">
        <w:rPr>
          <w:rFonts w:cstheme="minorHAnsi"/>
          <w:b/>
          <w:bCs/>
          <w:iCs/>
          <w:sz w:val="24"/>
          <w:szCs w:val="24"/>
        </w:rPr>
        <w:t>ions achieved since our May</w:t>
      </w:r>
      <w:r w:rsidRPr="00452765">
        <w:rPr>
          <w:rFonts w:cstheme="minorHAnsi"/>
          <w:b/>
          <w:bCs/>
          <w:iCs/>
          <w:sz w:val="24"/>
          <w:szCs w:val="24"/>
        </w:rPr>
        <w:t xml:space="preserve"> meeting:</w:t>
      </w:r>
    </w:p>
    <w:p w14:paraId="5986FDB8" w14:textId="480BCBDA" w:rsidR="00CB320F" w:rsidRDefault="00942661" w:rsidP="00FA43FE">
      <w:pPr>
        <w:rPr>
          <w:rFonts w:cstheme="minorHAnsi"/>
          <w:bCs/>
          <w:iCs/>
          <w:sz w:val="24"/>
          <w:szCs w:val="24"/>
        </w:rPr>
      </w:pPr>
      <w:r w:rsidRPr="00942661">
        <w:rPr>
          <w:rFonts w:cstheme="minorHAnsi"/>
          <w:bCs/>
          <w:iCs/>
          <w:sz w:val="24"/>
          <w:szCs w:val="24"/>
        </w:rPr>
        <w:t>Constitution signed by Lesley</w:t>
      </w:r>
    </w:p>
    <w:p w14:paraId="2EC65C11" w14:textId="34379D3A" w:rsidR="004616F6" w:rsidRPr="00E451BA" w:rsidRDefault="00942661" w:rsidP="00FA43FE">
      <w:pPr>
        <w:rPr>
          <w:rFonts w:cstheme="minorHAnsi"/>
          <w:b/>
          <w:color w:val="202020"/>
          <w:sz w:val="28"/>
          <w:szCs w:val="28"/>
          <w:shd w:val="clear" w:color="auto" w:fill="FFFFFF"/>
        </w:rPr>
      </w:pPr>
      <w:r>
        <w:rPr>
          <w:rFonts w:cstheme="minorHAnsi"/>
          <w:b/>
          <w:color w:val="202020"/>
          <w:sz w:val="28"/>
          <w:szCs w:val="28"/>
          <w:shd w:val="clear" w:color="auto" w:fill="FFFFFF"/>
        </w:rPr>
        <w:t>Actions from June</w:t>
      </w:r>
      <w:r w:rsidR="00033765">
        <w:rPr>
          <w:rFonts w:cstheme="minorHAnsi"/>
          <w:b/>
          <w:color w:val="202020"/>
          <w:sz w:val="28"/>
          <w:szCs w:val="28"/>
          <w:shd w:val="clear" w:color="auto" w:fill="FFFFFF"/>
        </w:rPr>
        <w:t xml:space="preserve"> </w:t>
      </w:r>
      <w:r w:rsidR="00B13B26" w:rsidRPr="00E451BA">
        <w:rPr>
          <w:rFonts w:cstheme="minorHAnsi"/>
          <w:b/>
          <w:color w:val="202020"/>
          <w:sz w:val="28"/>
          <w:szCs w:val="28"/>
          <w:shd w:val="clear" w:color="auto" w:fill="FFFFFF"/>
        </w:rPr>
        <w:t>meeting</w:t>
      </w:r>
    </w:p>
    <w:p w14:paraId="024E7F40" w14:textId="5497769D" w:rsidR="00033765" w:rsidRPr="002808E0" w:rsidRDefault="00033765" w:rsidP="00033765">
      <w:pPr>
        <w:pStyle w:val="ListParagraph"/>
        <w:numPr>
          <w:ilvl w:val="0"/>
          <w:numId w:val="6"/>
        </w:numPr>
        <w:rPr>
          <w:rFonts w:cstheme="minorHAnsi"/>
          <w:b/>
          <w:color w:val="202020"/>
          <w:sz w:val="24"/>
          <w:szCs w:val="24"/>
          <w:shd w:val="clear" w:color="auto" w:fill="FFFFFF"/>
        </w:rPr>
      </w:pPr>
      <w:r w:rsidRPr="002808E0">
        <w:rPr>
          <w:rFonts w:cstheme="minorHAnsi"/>
          <w:b/>
          <w:color w:val="202020"/>
          <w:sz w:val="24"/>
          <w:szCs w:val="24"/>
          <w:shd w:val="clear" w:color="auto" w:fill="FFFFFF"/>
        </w:rPr>
        <w:t xml:space="preserve">Constitution </w:t>
      </w:r>
      <w:r w:rsidR="008D0597">
        <w:rPr>
          <w:rFonts w:cstheme="minorHAnsi"/>
          <w:color w:val="202020"/>
          <w:sz w:val="24"/>
          <w:szCs w:val="24"/>
          <w:shd w:val="clear" w:color="auto" w:fill="FFFFFF"/>
        </w:rPr>
        <w:t xml:space="preserve">needs to be signed by Paula.  </w:t>
      </w:r>
      <w:r w:rsidRPr="002808E0">
        <w:rPr>
          <w:rFonts w:cstheme="minorHAnsi"/>
          <w:b/>
          <w:color w:val="202020"/>
          <w:sz w:val="24"/>
          <w:szCs w:val="24"/>
          <w:shd w:val="clear" w:color="auto" w:fill="FFFFFF"/>
        </w:rPr>
        <w:t xml:space="preserve"> </w:t>
      </w:r>
    </w:p>
    <w:p w14:paraId="72202F13" w14:textId="218E7FA4" w:rsidR="00942661" w:rsidRPr="00942661" w:rsidRDefault="008D0597" w:rsidP="00942661">
      <w:pPr>
        <w:pStyle w:val="ListParagraph"/>
        <w:numPr>
          <w:ilvl w:val="1"/>
          <w:numId w:val="6"/>
        </w:numPr>
        <w:rPr>
          <w:rFonts w:cstheme="minorHAnsi"/>
          <w:b/>
          <w:color w:val="202020"/>
          <w:sz w:val="24"/>
          <w:szCs w:val="24"/>
          <w:shd w:val="clear" w:color="auto" w:fill="FFFFFF"/>
        </w:rPr>
      </w:pPr>
      <w:r>
        <w:rPr>
          <w:rFonts w:cstheme="minorHAnsi"/>
          <w:b/>
          <w:color w:val="FF0000"/>
          <w:sz w:val="24"/>
          <w:szCs w:val="24"/>
          <w:shd w:val="clear" w:color="auto" w:fill="FFFFFF"/>
        </w:rPr>
        <w:t xml:space="preserve"> </w:t>
      </w:r>
      <w:r w:rsidR="00942661">
        <w:rPr>
          <w:rFonts w:cstheme="minorHAnsi"/>
          <w:b/>
          <w:color w:val="FF0000"/>
          <w:sz w:val="24"/>
          <w:szCs w:val="24"/>
          <w:shd w:val="clear" w:color="auto" w:fill="FFFFFF"/>
        </w:rPr>
        <w:t xml:space="preserve">Action </w:t>
      </w:r>
      <w:r w:rsidR="00033765" w:rsidRPr="002808E0">
        <w:rPr>
          <w:rFonts w:cstheme="minorHAnsi"/>
          <w:b/>
          <w:color w:val="FF0000"/>
          <w:sz w:val="24"/>
          <w:szCs w:val="24"/>
          <w:shd w:val="clear" w:color="auto" w:fill="FFFFFF"/>
        </w:rPr>
        <w:t xml:space="preserve">Rosalind </w:t>
      </w:r>
    </w:p>
    <w:p w14:paraId="652E9B61" w14:textId="3DA1FBB7" w:rsidR="00974493" w:rsidRPr="00974493" w:rsidRDefault="00974493" w:rsidP="008B78F1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b/>
          <w:color w:val="202020"/>
          <w:sz w:val="24"/>
          <w:szCs w:val="24"/>
          <w:shd w:val="clear" w:color="auto" w:fill="FFFFFF"/>
        </w:rPr>
        <w:t xml:space="preserve">Railings </w:t>
      </w:r>
    </w:p>
    <w:p w14:paraId="170B3471" w14:textId="2AD9F08C" w:rsidR="00D72A4B" w:rsidRPr="00D72A4B" w:rsidRDefault="00974493" w:rsidP="009006B4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  <w:shd w:val="clear" w:color="auto" w:fill="FFFFFF"/>
        </w:rPr>
      </w:pPr>
      <w:r w:rsidRPr="00D72A4B">
        <w:rPr>
          <w:rFonts w:cstheme="minorHAnsi"/>
          <w:b/>
          <w:color w:val="202020"/>
          <w:sz w:val="24"/>
          <w:szCs w:val="24"/>
          <w:shd w:val="clear" w:color="auto" w:fill="FFFFFF"/>
        </w:rPr>
        <w:t xml:space="preserve">Dog = </w:t>
      </w:r>
      <w:r w:rsidR="00F20614">
        <w:rPr>
          <w:rFonts w:cstheme="minorHAnsi"/>
          <w:b/>
          <w:color w:val="202020"/>
          <w:sz w:val="24"/>
          <w:szCs w:val="24"/>
          <w:shd w:val="clear" w:color="auto" w:fill="FFFFFF"/>
        </w:rPr>
        <w:t>signs about dogs on leads have been taken off within hours of the Council putting them on.  D</w:t>
      </w:r>
      <w:r w:rsidRPr="00D72A4B">
        <w:rPr>
          <w:rFonts w:cstheme="minorHAnsi"/>
          <w:b/>
          <w:color w:val="202020"/>
          <w:sz w:val="24"/>
          <w:szCs w:val="24"/>
          <w:shd w:val="clear" w:color="auto" w:fill="FFFFFF"/>
        </w:rPr>
        <w:t xml:space="preserve">iscussion about how to enforce </w:t>
      </w:r>
      <w:r w:rsidR="00F20614">
        <w:rPr>
          <w:rFonts w:cstheme="minorHAnsi"/>
          <w:b/>
          <w:color w:val="202020"/>
          <w:sz w:val="24"/>
          <w:szCs w:val="24"/>
          <w:shd w:val="clear" w:color="auto" w:fill="FFFFFF"/>
        </w:rPr>
        <w:t>dogs on</w:t>
      </w:r>
      <w:r w:rsidR="00D72A4B" w:rsidRPr="00D72A4B">
        <w:rPr>
          <w:rFonts w:cstheme="minorHAnsi"/>
          <w:b/>
          <w:color w:val="202020"/>
          <w:sz w:val="24"/>
          <w:szCs w:val="24"/>
          <w:shd w:val="clear" w:color="auto" w:fill="FFFFFF"/>
        </w:rPr>
        <w:t xml:space="preserve"> lead</w:t>
      </w:r>
      <w:r w:rsidR="00F20614">
        <w:rPr>
          <w:rFonts w:cstheme="minorHAnsi"/>
          <w:b/>
          <w:color w:val="202020"/>
          <w:sz w:val="24"/>
          <w:szCs w:val="24"/>
          <w:shd w:val="clear" w:color="auto" w:fill="FFFFFF"/>
        </w:rPr>
        <w:t>s and v</w:t>
      </w:r>
      <w:r w:rsidR="00D72A4B" w:rsidRPr="00D72A4B">
        <w:rPr>
          <w:rFonts w:cstheme="minorHAnsi"/>
          <w:b/>
          <w:color w:val="202020"/>
          <w:sz w:val="24"/>
          <w:szCs w:val="24"/>
          <w:shd w:val="clear" w:color="auto" w:fill="FFFFFF"/>
        </w:rPr>
        <w:t xml:space="preserve">olatility </w:t>
      </w:r>
      <w:r w:rsidR="00D72A4B">
        <w:rPr>
          <w:rFonts w:cstheme="minorHAnsi"/>
          <w:b/>
          <w:color w:val="202020"/>
          <w:sz w:val="24"/>
          <w:szCs w:val="24"/>
          <w:shd w:val="clear" w:color="auto" w:fill="FFFFFF"/>
        </w:rPr>
        <w:t xml:space="preserve">of Mr Husky </w:t>
      </w:r>
      <w:r w:rsidR="00F20614">
        <w:rPr>
          <w:rFonts w:cstheme="minorHAnsi"/>
          <w:b/>
          <w:color w:val="202020"/>
          <w:sz w:val="24"/>
          <w:szCs w:val="24"/>
          <w:shd w:val="clear" w:color="auto" w:fill="FFFFFF"/>
        </w:rPr>
        <w:t xml:space="preserve">were discussed.  </w:t>
      </w:r>
    </w:p>
    <w:p w14:paraId="1F375434" w14:textId="7849C414" w:rsidR="00942661" w:rsidRPr="00D47625" w:rsidRDefault="00D72A4B" w:rsidP="009006B4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b/>
          <w:color w:val="202020"/>
          <w:sz w:val="24"/>
          <w:szCs w:val="24"/>
          <w:shd w:val="clear" w:color="auto" w:fill="FFFFFF"/>
        </w:rPr>
        <w:t>Bi</w:t>
      </w:r>
      <w:r w:rsidR="008B78F1" w:rsidRPr="00D72A4B">
        <w:rPr>
          <w:rFonts w:cstheme="minorHAnsi"/>
          <w:b/>
          <w:color w:val="202020"/>
          <w:sz w:val="24"/>
          <w:szCs w:val="24"/>
          <w:shd w:val="clear" w:color="auto" w:fill="FFFFFF"/>
        </w:rPr>
        <w:t xml:space="preserve">rdcage Bash Update </w:t>
      </w:r>
      <w:r w:rsidR="00942661" w:rsidRPr="00D72A4B">
        <w:rPr>
          <w:rFonts w:cstheme="minorHAnsi"/>
          <w:b/>
          <w:color w:val="202020"/>
          <w:sz w:val="24"/>
          <w:szCs w:val="24"/>
          <w:shd w:val="clear" w:color="auto" w:fill="FFFFFF"/>
        </w:rPr>
        <w:t>–</w:t>
      </w:r>
      <w:r w:rsidR="008B78F1" w:rsidRPr="00D72A4B">
        <w:rPr>
          <w:rFonts w:cstheme="minorHAnsi"/>
          <w:b/>
          <w:color w:val="202020"/>
          <w:sz w:val="24"/>
          <w:szCs w:val="24"/>
          <w:shd w:val="clear" w:color="auto" w:fill="FFFFFF"/>
        </w:rPr>
        <w:t xml:space="preserve"> </w:t>
      </w:r>
      <w:r w:rsidR="00942661" w:rsidRPr="00D72A4B">
        <w:rPr>
          <w:rFonts w:cstheme="minorHAnsi"/>
          <w:b/>
          <w:color w:val="202020"/>
          <w:sz w:val="24"/>
          <w:szCs w:val="24"/>
          <w:shd w:val="clear" w:color="auto" w:fill="FFFFFF"/>
        </w:rPr>
        <w:t xml:space="preserve">  </w:t>
      </w:r>
      <w:r w:rsidR="00F20614">
        <w:rPr>
          <w:rFonts w:cstheme="minorHAnsi"/>
          <w:color w:val="202020"/>
          <w:sz w:val="24"/>
          <w:szCs w:val="24"/>
          <w:shd w:val="clear" w:color="auto" w:fill="FFFFFF"/>
        </w:rPr>
        <w:t>Jane and Kath</w:t>
      </w:r>
      <w:r w:rsidR="00F20614" w:rsidRPr="00F20614">
        <w:rPr>
          <w:rFonts w:cstheme="minorHAnsi"/>
          <w:color w:val="202020"/>
          <w:sz w:val="24"/>
          <w:szCs w:val="24"/>
          <w:shd w:val="clear" w:color="auto" w:fill="FFFFFF"/>
        </w:rPr>
        <w:t xml:space="preserve"> had a s</w:t>
      </w:r>
      <w:r w:rsidRPr="00F20614">
        <w:rPr>
          <w:rFonts w:cstheme="minorHAnsi"/>
          <w:color w:val="202020"/>
          <w:sz w:val="24"/>
          <w:szCs w:val="24"/>
          <w:shd w:val="clear" w:color="auto" w:fill="FFFFFF"/>
        </w:rPr>
        <w:t>ite</w:t>
      </w:r>
      <w:r>
        <w:rPr>
          <w:rFonts w:cstheme="minorHAnsi"/>
          <w:color w:val="202020"/>
          <w:sz w:val="24"/>
          <w:szCs w:val="24"/>
          <w:shd w:val="clear" w:color="auto" w:fill="FFFFFF"/>
        </w:rPr>
        <w:t xml:space="preserve"> meeting with two reps from BCC – the</w:t>
      </w:r>
      <w:r w:rsidR="00F20614">
        <w:rPr>
          <w:rFonts w:cstheme="minorHAnsi"/>
          <w:color w:val="202020"/>
          <w:sz w:val="24"/>
          <w:szCs w:val="24"/>
          <w:shd w:val="clear" w:color="auto" w:fill="FFFFFF"/>
        </w:rPr>
        <w:t>y are excited about the space and were very knowledgeable and excited about possibilities</w:t>
      </w:r>
      <w:r w:rsidR="00203083">
        <w:rPr>
          <w:rFonts w:cstheme="minorHAnsi"/>
          <w:color w:val="202020"/>
          <w:sz w:val="24"/>
          <w:szCs w:val="24"/>
          <w:shd w:val="clear" w:color="auto" w:fill="FFFFFF"/>
        </w:rPr>
        <w:t xml:space="preserve">.   </w:t>
      </w:r>
      <w:r w:rsidR="00F20614">
        <w:rPr>
          <w:rFonts w:cstheme="minorHAnsi"/>
          <w:color w:val="202020"/>
          <w:sz w:val="24"/>
          <w:szCs w:val="24"/>
          <w:shd w:val="clear" w:color="auto" w:fill="FFFFFF"/>
        </w:rPr>
        <w:t>However, this is digging up a can of worms most noticeably in the</w:t>
      </w:r>
      <w:r w:rsidR="00D929EB">
        <w:rPr>
          <w:rFonts w:cstheme="minorHAnsi"/>
          <w:color w:val="202020"/>
          <w:sz w:val="24"/>
          <w:szCs w:val="24"/>
          <w:shd w:val="clear" w:color="auto" w:fill="FFFFFF"/>
        </w:rPr>
        <w:t xml:space="preserve"> relationshi</w:t>
      </w:r>
      <w:r w:rsidR="00F20614">
        <w:rPr>
          <w:rFonts w:cstheme="minorHAnsi"/>
          <w:color w:val="202020"/>
          <w:sz w:val="24"/>
          <w:szCs w:val="24"/>
          <w:shd w:val="clear" w:color="auto" w:fill="FFFFFF"/>
        </w:rPr>
        <w:t>p between diocese and BCC Parks; it is v</w:t>
      </w:r>
      <w:r w:rsidR="00D929EB">
        <w:rPr>
          <w:rFonts w:cstheme="minorHAnsi"/>
          <w:color w:val="202020"/>
          <w:sz w:val="24"/>
          <w:szCs w:val="24"/>
          <w:shd w:val="clear" w:color="auto" w:fill="FFFFFF"/>
        </w:rPr>
        <w:t>ery vague.  Di</w:t>
      </w:r>
      <w:r w:rsidR="00F20614">
        <w:rPr>
          <w:rFonts w:cstheme="minorHAnsi"/>
          <w:color w:val="202020"/>
          <w:sz w:val="24"/>
          <w:szCs w:val="24"/>
          <w:shd w:val="clear" w:color="auto" w:fill="FFFFFF"/>
        </w:rPr>
        <w:t>ocese has to give permission but</w:t>
      </w:r>
      <w:r w:rsidR="00D929EB">
        <w:rPr>
          <w:rFonts w:cstheme="minorHAnsi"/>
          <w:color w:val="202020"/>
          <w:sz w:val="24"/>
          <w:szCs w:val="24"/>
          <w:shd w:val="clear" w:color="auto" w:fill="FFFFFF"/>
        </w:rPr>
        <w:t xml:space="preserve"> won</w:t>
      </w:r>
      <w:r w:rsidR="00F20614">
        <w:rPr>
          <w:rFonts w:cstheme="minorHAnsi"/>
          <w:color w:val="202020"/>
          <w:sz w:val="24"/>
          <w:szCs w:val="24"/>
          <w:shd w:val="clear" w:color="auto" w:fill="FFFFFF"/>
        </w:rPr>
        <w:t>’</w:t>
      </w:r>
      <w:r w:rsidR="00D929EB">
        <w:rPr>
          <w:rFonts w:cstheme="minorHAnsi"/>
          <w:color w:val="202020"/>
          <w:sz w:val="24"/>
          <w:szCs w:val="24"/>
          <w:shd w:val="clear" w:color="auto" w:fill="FFFFFF"/>
        </w:rPr>
        <w:t xml:space="preserve">t give permission until all investigations have been completed by BCC.  </w:t>
      </w:r>
      <w:r w:rsidR="00F20614">
        <w:rPr>
          <w:rFonts w:cstheme="minorHAnsi"/>
          <w:color w:val="202020"/>
          <w:sz w:val="24"/>
          <w:szCs w:val="24"/>
          <w:shd w:val="clear" w:color="auto" w:fill="FFFFFF"/>
        </w:rPr>
        <w:t>Kath and Jane d</w:t>
      </w:r>
      <w:r w:rsidR="00D929EB">
        <w:rPr>
          <w:rFonts w:cstheme="minorHAnsi"/>
          <w:color w:val="202020"/>
          <w:sz w:val="24"/>
          <w:szCs w:val="24"/>
          <w:shd w:val="clear" w:color="auto" w:fill="FFFFFF"/>
        </w:rPr>
        <w:t xml:space="preserve">ecided not to mention date change (to 2024) at the moment </w:t>
      </w:r>
      <w:r w:rsidR="00F20614">
        <w:rPr>
          <w:rFonts w:cstheme="minorHAnsi"/>
          <w:color w:val="202020"/>
          <w:sz w:val="24"/>
          <w:szCs w:val="24"/>
          <w:shd w:val="clear" w:color="auto" w:fill="FFFFFF"/>
        </w:rPr>
        <w:t xml:space="preserve">to ensure that all the plates are still being juggled.  </w:t>
      </w:r>
    </w:p>
    <w:p w14:paraId="61BC353D" w14:textId="6C98B9E7" w:rsidR="00D47625" w:rsidRDefault="00D47625" w:rsidP="009006B4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b/>
          <w:color w:val="202020"/>
          <w:sz w:val="24"/>
          <w:szCs w:val="24"/>
          <w:shd w:val="clear" w:color="auto" w:fill="FFFFFF"/>
        </w:rPr>
        <w:t>Main concerns = how are we going to manage numbers –</w:t>
      </w:r>
      <w:r>
        <w:rPr>
          <w:rFonts w:cstheme="minorHAnsi"/>
          <w:sz w:val="24"/>
          <w:szCs w:val="24"/>
          <w:shd w:val="clear" w:color="auto" w:fill="FFFFFF"/>
        </w:rPr>
        <w:t xml:space="preserve"> ticketing? This would control numbers but would have to close walkway.  Not </w:t>
      </w:r>
      <w:r w:rsidR="00F20614">
        <w:rPr>
          <w:rFonts w:cstheme="minorHAnsi"/>
          <w:sz w:val="24"/>
          <w:szCs w:val="24"/>
          <w:shd w:val="clear" w:color="auto" w:fill="FFFFFF"/>
        </w:rPr>
        <w:t xml:space="preserve">a </w:t>
      </w:r>
      <w:r>
        <w:rPr>
          <w:rFonts w:cstheme="minorHAnsi"/>
          <w:sz w:val="24"/>
          <w:szCs w:val="24"/>
          <w:shd w:val="clear" w:color="auto" w:fill="FFFFFF"/>
        </w:rPr>
        <w:t>great way of celebrating Bi</w:t>
      </w:r>
      <w:r w:rsidR="00F20614">
        <w:rPr>
          <w:rFonts w:cstheme="minorHAnsi"/>
          <w:sz w:val="24"/>
          <w:szCs w:val="24"/>
          <w:shd w:val="clear" w:color="auto" w:fill="FFFFFF"/>
        </w:rPr>
        <w:t>rdcage.  Putting up barriers is</w:t>
      </w:r>
      <w:r>
        <w:rPr>
          <w:rFonts w:cstheme="minorHAnsi"/>
          <w:sz w:val="24"/>
          <w:szCs w:val="24"/>
          <w:shd w:val="clear" w:color="auto" w:fill="FFFFFF"/>
        </w:rPr>
        <w:t xml:space="preserve"> not very community orientated.  Norman suggested free ticketing through Eventbrite?  Trevor asked about Victoria Square –</w:t>
      </w:r>
      <w:r w:rsidR="00F20614">
        <w:rPr>
          <w:rFonts w:cstheme="minorHAnsi"/>
          <w:sz w:val="24"/>
          <w:szCs w:val="24"/>
          <w:shd w:val="clear" w:color="auto" w:fill="FFFFFF"/>
        </w:rPr>
        <w:t xml:space="preserve"> no tickets and quite a low key event.  </w:t>
      </w:r>
    </w:p>
    <w:p w14:paraId="296554F5" w14:textId="2647B849" w:rsidR="00203083" w:rsidRDefault="00203083" w:rsidP="009006B4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b/>
          <w:color w:val="202020"/>
          <w:sz w:val="24"/>
          <w:szCs w:val="24"/>
          <w:shd w:val="clear" w:color="auto" w:fill="FFFFFF"/>
        </w:rPr>
        <w:t>More discussion about potentially putting this event into May next year.</w:t>
      </w:r>
      <w:r>
        <w:rPr>
          <w:rFonts w:cstheme="minorHAnsi"/>
          <w:sz w:val="24"/>
          <w:szCs w:val="24"/>
          <w:shd w:val="clear" w:color="auto" w:fill="FFFFFF"/>
        </w:rPr>
        <w:t xml:space="preserve">  September 23</w:t>
      </w:r>
      <w:r w:rsidRPr="00203083">
        <w:rPr>
          <w:rFonts w:cstheme="minorHAnsi"/>
          <w:sz w:val="24"/>
          <w:szCs w:val="24"/>
          <w:shd w:val="clear" w:color="auto" w:fill="FFFFFF"/>
          <w:vertAlign w:val="superscript"/>
        </w:rPr>
        <w:t>rd</w:t>
      </w:r>
      <w:r>
        <w:rPr>
          <w:rFonts w:cstheme="minorHAnsi"/>
          <w:sz w:val="24"/>
          <w:szCs w:val="24"/>
          <w:shd w:val="clear" w:color="auto" w:fill="FFFFFF"/>
        </w:rPr>
        <w:t xml:space="preserve"> this year looking more and more unlikely.  </w:t>
      </w:r>
    </w:p>
    <w:p w14:paraId="31BAF1F5" w14:textId="596B4E7C" w:rsidR="008B78F1" w:rsidRPr="00F20614" w:rsidRDefault="00F20614" w:rsidP="00B43A65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b/>
          <w:color w:val="202020"/>
          <w:sz w:val="24"/>
          <w:szCs w:val="24"/>
          <w:shd w:val="clear" w:color="auto" w:fill="FFFFFF"/>
        </w:rPr>
        <w:t>Trees</w:t>
      </w:r>
      <w:r w:rsidR="00203083">
        <w:rPr>
          <w:rFonts w:cstheme="minorHAnsi"/>
          <w:b/>
          <w:color w:val="202020"/>
          <w:sz w:val="24"/>
          <w:szCs w:val="24"/>
          <w:shd w:val="clear" w:color="auto" w:fill="FFFFFF"/>
        </w:rPr>
        <w:t xml:space="preserve"> - </w:t>
      </w:r>
      <w:r w:rsidR="00203083" w:rsidRPr="00F20614">
        <w:rPr>
          <w:rFonts w:cstheme="minorHAnsi"/>
          <w:color w:val="202020"/>
          <w:sz w:val="24"/>
          <w:szCs w:val="24"/>
          <w:shd w:val="clear" w:color="auto" w:fill="FFFFFF"/>
        </w:rPr>
        <w:t>cannot do anything under a tree wit</w:t>
      </w:r>
      <w:r w:rsidRPr="00F20614">
        <w:rPr>
          <w:rFonts w:cstheme="minorHAnsi"/>
          <w:color w:val="202020"/>
          <w:sz w:val="24"/>
          <w:szCs w:val="24"/>
          <w:shd w:val="clear" w:color="auto" w:fill="FFFFFF"/>
        </w:rPr>
        <w:t xml:space="preserve">hout a tree inspection, </w:t>
      </w:r>
      <w:r w:rsidR="00203083" w:rsidRPr="00F20614">
        <w:rPr>
          <w:rFonts w:cstheme="minorHAnsi"/>
          <w:color w:val="202020"/>
          <w:sz w:val="24"/>
          <w:szCs w:val="24"/>
          <w:shd w:val="clear" w:color="auto" w:fill="FFFFFF"/>
        </w:rPr>
        <w:t xml:space="preserve">which is </w:t>
      </w:r>
      <w:r w:rsidRPr="00F20614">
        <w:rPr>
          <w:rFonts w:cstheme="minorHAnsi"/>
          <w:color w:val="202020"/>
          <w:sz w:val="24"/>
          <w:szCs w:val="24"/>
          <w:shd w:val="clear" w:color="auto" w:fill="FFFFFF"/>
        </w:rPr>
        <w:t xml:space="preserve">scheduled for </w:t>
      </w:r>
      <w:r w:rsidR="00203083" w:rsidRPr="00F20614">
        <w:rPr>
          <w:rFonts w:cstheme="minorHAnsi"/>
          <w:color w:val="202020"/>
          <w:sz w:val="24"/>
          <w:szCs w:val="24"/>
          <w:shd w:val="clear" w:color="auto" w:fill="FFFFFF"/>
        </w:rPr>
        <w:t>February</w:t>
      </w:r>
      <w:r w:rsidRPr="00F20614">
        <w:rPr>
          <w:rFonts w:cstheme="minorHAnsi"/>
          <w:color w:val="202020"/>
          <w:sz w:val="24"/>
          <w:szCs w:val="24"/>
          <w:shd w:val="clear" w:color="auto" w:fill="FFFFFF"/>
        </w:rPr>
        <w:t xml:space="preserve"> 2024</w:t>
      </w:r>
      <w:r w:rsidR="00203083" w:rsidRPr="00F20614">
        <w:rPr>
          <w:rFonts w:cstheme="minorHAnsi"/>
          <w:color w:val="202020"/>
          <w:sz w:val="24"/>
          <w:szCs w:val="24"/>
          <w:shd w:val="clear" w:color="auto" w:fill="FFFFFF"/>
        </w:rPr>
        <w:t>.  July 5</w:t>
      </w:r>
      <w:r w:rsidR="00203083" w:rsidRPr="00F20614">
        <w:rPr>
          <w:rFonts w:cstheme="minorHAnsi"/>
          <w:color w:val="202020"/>
          <w:sz w:val="24"/>
          <w:szCs w:val="24"/>
          <w:shd w:val="clear" w:color="auto" w:fill="FFFFFF"/>
          <w:vertAlign w:val="superscript"/>
        </w:rPr>
        <w:t>th</w:t>
      </w:r>
      <w:r w:rsidR="00203083" w:rsidRPr="00F20614">
        <w:rPr>
          <w:rFonts w:cstheme="minorHAnsi"/>
          <w:color w:val="202020"/>
          <w:sz w:val="24"/>
          <w:szCs w:val="24"/>
          <w:shd w:val="clear" w:color="auto" w:fill="FFFFFF"/>
        </w:rPr>
        <w:t xml:space="preserve"> meeting with </w:t>
      </w:r>
      <w:proofErr w:type="spellStart"/>
      <w:r w:rsidR="00203083" w:rsidRPr="00F20614">
        <w:rPr>
          <w:rFonts w:cstheme="minorHAnsi"/>
          <w:color w:val="202020"/>
          <w:sz w:val="24"/>
          <w:szCs w:val="24"/>
          <w:shd w:val="clear" w:color="auto" w:fill="FFFFFF"/>
        </w:rPr>
        <w:t>Teija</w:t>
      </w:r>
      <w:proofErr w:type="spellEnd"/>
      <w:r w:rsidR="00203083" w:rsidRPr="00F20614">
        <w:rPr>
          <w:rFonts w:cstheme="minorHAnsi"/>
          <w:color w:val="202020"/>
          <w:sz w:val="24"/>
          <w:szCs w:val="24"/>
          <w:shd w:val="clear" w:color="auto" w:fill="FFFFFF"/>
        </w:rPr>
        <w:t xml:space="preserve"> and Sandra </w:t>
      </w:r>
      <w:r w:rsidR="00203083" w:rsidRPr="00F20614">
        <w:rPr>
          <w:rFonts w:cstheme="minorHAnsi"/>
          <w:sz w:val="24"/>
          <w:szCs w:val="24"/>
          <w:shd w:val="clear" w:color="auto" w:fill="FFFFFF"/>
        </w:rPr>
        <w:t xml:space="preserve">to </w:t>
      </w:r>
      <w:r w:rsidRPr="00F20614">
        <w:rPr>
          <w:rFonts w:cstheme="minorHAnsi"/>
          <w:sz w:val="24"/>
          <w:szCs w:val="24"/>
          <w:shd w:val="clear" w:color="auto" w:fill="FFFFFF"/>
        </w:rPr>
        <w:t>look a</w:t>
      </w:r>
      <w:r w:rsidR="00203083" w:rsidRPr="00F20614">
        <w:rPr>
          <w:rFonts w:cstheme="minorHAnsi"/>
          <w:sz w:val="24"/>
          <w:szCs w:val="24"/>
          <w:shd w:val="clear" w:color="auto" w:fill="FFFFFF"/>
        </w:rPr>
        <w:t xml:space="preserve">t trees.   </w:t>
      </w:r>
    </w:p>
    <w:p w14:paraId="283ADCCA" w14:textId="79C9F13B" w:rsidR="00883097" w:rsidRPr="00F20614" w:rsidRDefault="00883097" w:rsidP="00B43A65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b/>
          <w:color w:val="202020"/>
          <w:sz w:val="24"/>
          <w:szCs w:val="24"/>
          <w:shd w:val="clear" w:color="auto" w:fill="FFFFFF"/>
        </w:rPr>
        <w:t>July 11</w:t>
      </w:r>
      <w:r w:rsidRPr="00883097">
        <w:rPr>
          <w:rFonts w:cstheme="minorHAnsi"/>
          <w:b/>
          <w:color w:val="202020"/>
          <w:sz w:val="24"/>
          <w:szCs w:val="24"/>
          <w:shd w:val="clear" w:color="auto" w:fill="FFFFFF"/>
          <w:vertAlign w:val="superscript"/>
        </w:rPr>
        <w:t>th</w:t>
      </w:r>
      <w:r>
        <w:rPr>
          <w:rFonts w:cstheme="minorHAnsi"/>
          <w:b/>
          <w:color w:val="202020"/>
          <w:sz w:val="24"/>
          <w:szCs w:val="24"/>
          <w:shd w:val="clear" w:color="auto" w:fill="FFFFFF"/>
        </w:rPr>
        <w:t xml:space="preserve"> </w:t>
      </w:r>
      <w:r w:rsidRPr="00F20614">
        <w:rPr>
          <w:rFonts w:cstheme="minorHAnsi"/>
          <w:color w:val="202020"/>
          <w:sz w:val="24"/>
          <w:szCs w:val="24"/>
          <w:shd w:val="clear" w:color="auto" w:fill="FFFFFF"/>
        </w:rPr>
        <w:t>is next Council meeting with fir</w:t>
      </w:r>
      <w:r w:rsidR="00F20614" w:rsidRPr="00F20614">
        <w:rPr>
          <w:rFonts w:cstheme="minorHAnsi"/>
          <w:color w:val="202020"/>
          <w:sz w:val="24"/>
          <w:szCs w:val="24"/>
          <w:shd w:val="clear" w:color="auto" w:fill="FFFFFF"/>
        </w:rPr>
        <w:t xml:space="preserve">e police and ambulance service </w:t>
      </w:r>
      <w:r w:rsidRPr="00F20614">
        <w:rPr>
          <w:rFonts w:cstheme="minorHAnsi"/>
          <w:color w:val="202020"/>
          <w:sz w:val="24"/>
          <w:szCs w:val="24"/>
          <w:shd w:val="clear" w:color="auto" w:fill="FFFFFF"/>
        </w:rPr>
        <w:t xml:space="preserve">/ health and safety – so </w:t>
      </w:r>
      <w:r w:rsidR="00F20614" w:rsidRPr="00F20614">
        <w:rPr>
          <w:rFonts w:cstheme="minorHAnsi"/>
          <w:color w:val="202020"/>
          <w:sz w:val="24"/>
          <w:szCs w:val="24"/>
          <w:shd w:val="clear" w:color="auto" w:fill="FFFFFF"/>
        </w:rPr>
        <w:t xml:space="preserve">Kath is </w:t>
      </w:r>
      <w:r w:rsidRPr="00F20614">
        <w:rPr>
          <w:rFonts w:cstheme="minorHAnsi"/>
          <w:color w:val="202020"/>
          <w:sz w:val="24"/>
          <w:szCs w:val="24"/>
          <w:shd w:val="clear" w:color="auto" w:fill="FFFFFF"/>
        </w:rPr>
        <w:t>going ahead with application to be submitted to council.  Ca</w:t>
      </w:r>
      <w:r w:rsidR="00F20614" w:rsidRPr="00F20614">
        <w:rPr>
          <w:rFonts w:cstheme="minorHAnsi"/>
          <w:color w:val="202020"/>
          <w:sz w:val="24"/>
          <w:szCs w:val="24"/>
          <w:shd w:val="clear" w:color="auto" w:fill="FFFFFF"/>
        </w:rPr>
        <w:t xml:space="preserve">veat is that it is the event will be </w:t>
      </w:r>
      <w:r w:rsidRPr="00F20614">
        <w:rPr>
          <w:rFonts w:cstheme="minorHAnsi"/>
          <w:color w:val="202020"/>
          <w:sz w:val="24"/>
          <w:szCs w:val="24"/>
          <w:shd w:val="clear" w:color="auto" w:fill="FFFFFF"/>
        </w:rPr>
        <w:t>moved</w:t>
      </w:r>
      <w:r w:rsidR="00A20ADE" w:rsidRPr="00F20614">
        <w:rPr>
          <w:rFonts w:cstheme="minorHAnsi"/>
          <w:color w:val="202020"/>
          <w:sz w:val="24"/>
          <w:szCs w:val="24"/>
          <w:shd w:val="clear" w:color="auto" w:fill="FFFFFF"/>
        </w:rPr>
        <w:t>.</w:t>
      </w:r>
    </w:p>
    <w:p w14:paraId="14ABD4B1" w14:textId="2D6F2A51" w:rsidR="00A20ADE" w:rsidRPr="00F20614" w:rsidRDefault="00A20ADE" w:rsidP="00B43A65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b/>
          <w:color w:val="202020"/>
          <w:sz w:val="24"/>
          <w:szCs w:val="24"/>
          <w:shd w:val="clear" w:color="auto" w:fill="FFFFFF"/>
        </w:rPr>
        <w:t xml:space="preserve">Diocese.  </w:t>
      </w:r>
      <w:r w:rsidRPr="00F20614">
        <w:rPr>
          <w:rFonts w:cstheme="minorHAnsi"/>
          <w:color w:val="202020"/>
          <w:sz w:val="24"/>
          <w:szCs w:val="24"/>
          <w:shd w:val="clear" w:color="auto" w:fill="FFFFFF"/>
        </w:rPr>
        <w:t xml:space="preserve">Emma Bakewell Being helpful but quite complicated.  Archdeacon has agreed to waive the £350 fee.  </w:t>
      </w:r>
    </w:p>
    <w:p w14:paraId="22242850" w14:textId="0BF2C4D2" w:rsidR="00A20ADE" w:rsidRPr="00DB6D20" w:rsidRDefault="00F20614" w:rsidP="00B43A65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b/>
          <w:color w:val="202020"/>
          <w:sz w:val="24"/>
          <w:szCs w:val="24"/>
          <w:shd w:val="clear" w:color="auto" w:fill="FFFFFF"/>
        </w:rPr>
        <w:t xml:space="preserve">Application to the Faculty - </w:t>
      </w:r>
      <w:r w:rsidR="00D21472" w:rsidRPr="00F20614">
        <w:rPr>
          <w:rFonts w:cstheme="minorHAnsi"/>
          <w:color w:val="202020"/>
          <w:sz w:val="24"/>
          <w:szCs w:val="24"/>
          <w:shd w:val="clear" w:color="auto" w:fill="FFFFFF"/>
        </w:rPr>
        <w:t xml:space="preserve">Kath has </w:t>
      </w:r>
      <w:r w:rsidRPr="00F20614">
        <w:rPr>
          <w:rFonts w:cstheme="minorHAnsi"/>
          <w:color w:val="202020"/>
          <w:sz w:val="24"/>
          <w:szCs w:val="24"/>
          <w:shd w:val="clear" w:color="auto" w:fill="FFFFFF"/>
        </w:rPr>
        <w:t>a</w:t>
      </w:r>
      <w:r w:rsidR="00A20ADE" w:rsidRPr="00F20614">
        <w:rPr>
          <w:rFonts w:cstheme="minorHAnsi"/>
          <w:color w:val="202020"/>
          <w:sz w:val="24"/>
          <w:szCs w:val="24"/>
          <w:shd w:val="clear" w:color="auto" w:fill="FFFFFF"/>
        </w:rPr>
        <w:t xml:space="preserve">pplied to </w:t>
      </w:r>
      <w:r w:rsidR="00D21472" w:rsidRPr="00F20614">
        <w:rPr>
          <w:rFonts w:cstheme="minorHAnsi"/>
          <w:color w:val="202020"/>
          <w:sz w:val="24"/>
          <w:szCs w:val="24"/>
          <w:shd w:val="clear" w:color="auto" w:fill="FFFFFF"/>
        </w:rPr>
        <w:t>the Faculty to hold the event.</w:t>
      </w:r>
      <w:r w:rsidR="00D21472">
        <w:rPr>
          <w:rFonts w:cstheme="minorHAnsi"/>
          <w:b/>
          <w:color w:val="202020"/>
          <w:sz w:val="24"/>
          <w:szCs w:val="24"/>
          <w:shd w:val="clear" w:color="auto" w:fill="FFFFFF"/>
        </w:rPr>
        <w:t xml:space="preserve">  </w:t>
      </w:r>
    </w:p>
    <w:p w14:paraId="2DFB5C15" w14:textId="1B2EA67A" w:rsidR="00DB6D20" w:rsidRPr="00F20614" w:rsidRDefault="00DB6D20" w:rsidP="00B43A65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b/>
          <w:color w:val="202020"/>
          <w:sz w:val="24"/>
          <w:szCs w:val="24"/>
          <w:shd w:val="clear" w:color="auto" w:fill="FFFFFF"/>
        </w:rPr>
        <w:t xml:space="preserve">Fundraising – </w:t>
      </w:r>
      <w:r w:rsidR="00F20614" w:rsidRPr="00F20614">
        <w:rPr>
          <w:rFonts w:cstheme="minorHAnsi"/>
          <w:color w:val="202020"/>
          <w:sz w:val="24"/>
          <w:szCs w:val="24"/>
          <w:shd w:val="clear" w:color="auto" w:fill="FFFFFF"/>
        </w:rPr>
        <w:t xml:space="preserve">Trevor mentioned advertising and using banners but until we have an agreed date this remains in the background.  </w:t>
      </w:r>
      <w:r w:rsidRPr="00F20614">
        <w:rPr>
          <w:rFonts w:cstheme="minorHAnsi"/>
          <w:color w:val="202020"/>
          <w:sz w:val="24"/>
          <w:szCs w:val="24"/>
          <w:shd w:val="clear" w:color="auto" w:fill="FFFFFF"/>
        </w:rPr>
        <w:t xml:space="preserve"> </w:t>
      </w:r>
    </w:p>
    <w:p w14:paraId="73E6C5B8" w14:textId="6D7DF99B" w:rsidR="003C77A4" w:rsidRPr="00942661" w:rsidRDefault="003C77A4" w:rsidP="006C53EC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  <w:shd w:val="clear" w:color="auto" w:fill="FFFFFF"/>
        </w:rPr>
      </w:pPr>
      <w:r w:rsidRPr="00942661">
        <w:rPr>
          <w:rFonts w:cstheme="minorHAnsi"/>
          <w:b/>
          <w:sz w:val="24"/>
          <w:szCs w:val="24"/>
          <w:shd w:val="clear" w:color="auto" w:fill="FFFFFF"/>
        </w:rPr>
        <w:t>Date of next meeting –</w:t>
      </w:r>
      <w:r w:rsidR="00AE543F">
        <w:rPr>
          <w:rFonts w:cstheme="minorHAnsi"/>
          <w:b/>
          <w:sz w:val="24"/>
          <w:szCs w:val="24"/>
          <w:shd w:val="clear" w:color="auto" w:fill="FFFFFF"/>
        </w:rPr>
        <w:t xml:space="preserve">  </w:t>
      </w:r>
      <w:r w:rsidRPr="00942661">
        <w:rPr>
          <w:rFonts w:eastAsia="Times New Roman" w:cstheme="minorHAnsi"/>
          <w:color w:val="222222"/>
          <w:sz w:val="24"/>
          <w:szCs w:val="24"/>
          <w:lang w:eastAsia="en-GB"/>
        </w:rPr>
        <w:t>at Kath and Bob’s</w:t>
      </w:r>
      <w:r w:rsidR="00A3173D">
        <w:rPr>
          <w:rFonts w:eastAsia="Times New Roman" w:cstheme="minorHAnsi"/>
          <w:color w:val="222222"/>
          <w:sz w:val="24"/>
          <w:szCs w:val="24"/>
          <w:lang w:eastAsia="en-GB"/>
        </w:rPr>
        <w:t xml:space="preserve"> – Wed 30</w:t>
      </w:r>
      <w:r w:rsidR="00A3173D" w:rsidRPr="00A3173D">
        <w:rPr>
          <w:rFonts w:eastAsia="Times New Roman" w:cstheme="minorHAnsi"/>
          <w:color w:val="222222"/>
          <w:sz w:val="24"/>
          <w:szCs w:val="24"/>
          <w:vertAlign w:val="superscript"/>
          <w:lang w:eastAsia="en-GB"/>
        </w:rPr>
        <w:t>th</w:t>
      </w:r>
      <w:r w:rsidR="00A3173D">
        <w:rPr>
          <w:rFonts w:eastAsia="Times New Roman" w:cstheme="minorHAnsi"/>
          <w:color w:val="222222"/>
          <w:sz w:val="24"/>
          <w:szCs w:val="24"/>
          <w:lang w:eastAsia="en-GB"/>
        </w:rPr>
        <w:t xml:space="preserve"> August 5pm</w:t>
      </w:r>
      <w:bookmarkStart w:id="0" w:name="_GoBack"/>
      <w:bookmarkEnd w:id="0"/>
    </w:p>
    <w:p w14:paraId="7F28B15C" w14:textId="6A3EFCE2" w:rsidR="00AF2C5A" w:rsidRPr="002808E0" w:rsidRDefault="00883097" w:rsidP="00F20614">
      <w:pPr>
        <w:tabs>
          <w:tab w:val="left" w:pos="7395"/>
        </w:tabs>
        <w:rPr>
          <w:rFonts w:cstheme="minorHAnsi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ab/>
      </w:r>
    </w:p>
    <w:sectPr w:rsidR="00AF2C5A" w:rsidRPr="002808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358847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AA271C"/>
    <w:multiLevelType w:val="multilevel"/>
    <w:tmpl w:val="3CD0520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" w15:restartNumberingAfterBreak="0">
    <w:nsid w:val="1B9E436A"/>
    <w:multiLevelType w:val="hybridMultilevel"/>
    <w:tmpl w:val="F33CC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316499"/>
    <w:multiLevelType w:val="hybridMultilevel"/>
    <w:tmpl w:val="790AD6F6"/>
    <w:lvl w:ilvl="0" w:tplc="27E4C53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FA13FF"/>
    <w:multiLevelType w:val="hybridMultilevel"/>
    <w:tmpl w:val="CC103C10"/>
    <w:lvl w:ilvl="0" w:tplc="9D82F95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E5300"/>
    <w:multiLevelType w:val="hybridMultilevel"/>
    <w:tmpl w:val="4F7010AA"/>
    <w:lvl w:ilvl="0" w:tplc="AE9C0BF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823"/>
    <w:rsid w:val="00033765"/>
    <w:rsid w:val="00045797"/>
    <w:rsid w:val="00060372"/>
    <w:rsid w:val="00060A02"/>
    <w:rsid w:val="00070173"/>
    <w:rsid w:val="00074E28"/>
    <w:rsid w:val="000B10EC"/>
    <w:rsid w:val="000C78F4"/>
    <w:rsid w:val="000D0FB0"/>
    <w:rsid w:val="0010349D"/>
    <w:rsid w:val="00105EE2"/>
    <w:rsid w:val="00115D05"/>
    <w:rsid w:val="001173FA"/>
    <w:rsid w:val="00137EA7"/>
    <w:rsid w:val="00174B8D"/>
    <w:rsid w:val="001C5781"/>
    <w:rsid w:val="001D3E1C"/>
    <w:rsid w:val="00203083"/>
    <w:rsid w:val="00224516"/>
    <w:rsid w:val="002400DB"/>
    <w:rsid w:val="00241B65"/>
    <w:rsid w:val="002475A4"/>
    <w:rsid w:val="0025290C"/>
    <w:rsid w:val="00261B08"/>
    <w:rsid w:val="002808E0"/>
    <w:rsid w:val="002B51B9"/>
    <w:rsid w:val="002E5DF9"/>
    <w:rsid w:val="003712F2"/>
    <w:rsid w:val="003B72C3"/>
    <w:rsid w:val="003C278C"/>
    <w:rsid w:val="003C77A4"/>
    <w:rsid w:val="003E2326"/>
    <w:rsid w:val="003F008B"/>
    <w:rsid w:val="003F1C8A"/>
    <w:rsid w:val="00452765"/>
    <w:rsid w:val="004616F6"/>
    <w:rsid w:val="00484A42"/>
    <w:rsid w:val="00490BF1"/>
    <w:rsid w:val="00494D4C"/>
    <w:rsid w:val="00496EAC"/>
    <w:rsid w:val="004C5B9D"/>
    <w:rsid w:val="00516CF4"/>
    <w:rsid w:val="005277E5"/>
    <w:rsid w:val="005A1A97"/>
    <w:rsid w:val="005E1D75"/>
    <w:rsid w:val="006052CD"/>
    <w:rsid w:val="006263E1"/>
    <w:rsid w:val="006458EC"/>
    <w:rsid w:val="00663913"/>
    <w:rsid w:val="006F0D25"/>
    <w:rsid w:val="006F0E21"/>
    <w:rsid w:val="0070575F"/>
    <w:rsid w:val="007F2F70"/>
    <w:rsid w:val="007F75BF"/>
    <w:rsid w:val="00860C5D"/>
    <w:rsid w:val="008824DF"/>
    <w:rsid w:val="00883097"/>
    <w:rsid w:val="008B78F1"/>
    <w:rsid w:val="008C126A"/>
    <w:rsid w:val="008D0597"/>
    <w:rsid w:val="009010C5"/>
    <w:rsid w:val="00901504"/>
    <w:rsid w:val="00932E90"/>
    <w:rsid w:val="0093453C"/>
    <w:rsid w:val="00942661"/>
    <w:rsid w:val="00966823"/>
    <w:rsid w:val="00974493"/>
    <w:rsid w:val="009A548F"/>
    <w:rsid w:val="009A7288"/>
    <w:rsid w:val="009B74E0"/>
    <w:rsid w:val="009E053F"/>
    <w:rsid w:val="00A16A76"/>
    <w:rsid w:val="00A20ADE"/>
    <w:rsid w:val="00A3173D"/>
    <w:rsid w:val="00A625E0"/>
    <w:rsid w:val="00A81EE0"/>
    <w:rsid w:val="00A831D9"/>
    <w:rsid w:val="00A84FD5"/>
    <w:rsid w:val="00A8777D"/>
    <w:rsid w:val="00A93248"/>
    <w:rsid w:val="00AC4CCE"/>
    <w:rsid w:val="00AE543F"/>
    <w:rsid w:val="00AF2C5A"/>
    <w:rsid w:val="00B06E3C"/>
    <w:rsid w:val="00B13B26"/>
    <w:rsid w:val="00B3396A"/>
    <w:rsid w:val="00B65C09"/>
    <w:rsid w:val="00B673E0"/>
    <w:rsid w:val="00B70455"/>
    <w:rsid w:val="00BA0C79"/>
    <w:rsid w:val="00BA4853"/>
    <w:rsid w:val="00BB5F05"/>
    <w:rsid w:val="00BC5B3F"/>
    <w:rsid w:val="00C0054E"/>
    <w:rsid w:val="00C21F22"/>
    <w:rsid w:val="00C60217"/>
    <w:rsid w:val="00CA3E6A"/>
    <w:rsid w:val="00CB320F"/>
    <w:rsid w:val="00D21472"/>
    <w:rsid w:val="00D22E82"/>
    <w:rsid w:val="00D47625"/>
    <w:rsid w:val="00D52D5D"/>
    <w:rsid w:val="00D657B3"/>
    <w:rsid w:val="00D72A4B"/>
    <w:rsid w:val="00D83BD4"/>
    <w:rsid w:val="00D8672C"/>
    <w:rsid w:val="00D9213F"/>
    <w:rsid w:val="00D929EB"/>
    <w:rsid w:val="00D94E86"/>
    <w:rsid w:val="00DB6D20"/>
    <w:rsid w:val="00DC4262"/>
    <w:rsid w:val="00DD6A37"/>
    <w:rsid w:val="00DF6B06"/>
    <w:rsid w:val="00E261CF"/>
    <w:rsid w:val="00E451BA"/>
    <w:rsid w:val="00E5761F"/>
    <w:rsid w:val="00E67D31"/>
    <w:rsid w:val="00EB39F5"/>
    <w:rsid w:val="00EE3B53"/>
    <w:rsid w:val="00F01499"/>
    <w:rsid w:val="00F20614"/>
    <w:rsid w:val="00F53A3D"/>
    <w:rsid w:val="00F54726"/>
    <w:rsid w:val="00F60E35"/>
    <w:rsid w:val="00F9492A"/>
    <w:rsid w:val="00FA43FE"/>
    <w:rsid w:val="00FA4AC2"/>
    <w:rsid w:val="00FB0D29"/>
    <w:rsid w:val="00FC6D4D"/>
    <w:rsid w:val="00FC7FB8"/>
    <w:rsid w:val="00FE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F0E1D"/>
  <w15:chartTrackingRefBased/>
  <w15:docId w15:val="{73FDDBE3-3F01-2140-AB89-FE9DA9EAC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6823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66823"/>
    <w:rPr>
      <w:b/>
      <w:bCs/>
    </w:rPr>
  </w:style>
  <w:style w:type="paragraph" w:styleId="ListParagraph">
    <w:name w:val="List Paragraph"/>
    <w:basedOn w:val="Normal"/>
    <w:uiPriority w:val="34"/>
    <w:qFormat/>
    <w:rsid w:val="00FA43FE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D22E82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8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4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5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7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2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7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kathrogers@mac.com</dc:creator>
  <cp:keywords/>
  <dc:description/>
  <cp:lastModifiedBy>Ros</cp:lastModifiedBy>
  <cp:revision>12</cp:revision>
  <dcterms:created xsi:type="dcterms:W3CDTF">2023-06-28T15:41:00Z</dcterms:created>
  <dcterms:modified xsi:type="dcterms:W3CDTF">2023-09-15T08:09:00Z</dcterms:modified>
</cp:coreProperties>
</file>